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bookmarkStart w:id="1" w:name="_GoBack"/>
      <w:r>
        <w:rPr>
          <w:rFonts w:hint="eastAsia" w:ascii="黑体" w:hAnsi="黑体" w:eastAsia="黑体" w:cs="黑体"/>
          <w:b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8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 w:val="0"/>
          <w:sz w:val="32"/>
          <w:szCs w:val="32"/>
        </w:rPr>
      </w:pPr>
      <w:bookmarkStart w:id="0" w:name="OLE_LINK1"/>
      <w:r>
        <w:rPr>
          <w:rFonts w:hint="eastAsia" w:ascii="黑体" w:hAnsi="黑体" w:eastAsia="黑体" w:cs="黑体"/>
          <w:b/>
          <w:bCs w:val="0"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23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-202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4学年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华南师范大学共青团先进集体与优秀个人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申报名单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汇总表</w:t>
      </w:r>
      <w:bookmarkEnd w:id="0"/>
    </w:p>
    <w:bookmarkEnd w:id="1"/>
    <w:p>
      <w:pPr>
        <w:tabs>
          <w:tab w:val="center" w:pos="4153"/>
        </w:tabs>
        <w:spacing w:line="360" w:lineRule="auto"/>
        <w:ind w:left="-567" w:leftChars="-270"/>
        <w:rPr>
          <w:rFonts w:hint="eastAsia" w:ascii="宋体" w:hAnsi="宋体"/>
          <w:bCs/>
          <w:sz w:val="24"/>
          <w:szCs w:val="24"/>
        </w:rPr>
      </w:pPr>
    </w:p>
    <w:p>
      <w:pPr>
        <w:tabs>
          <w:tab w:val="center" w:pos="4153"/>
        </w:tabs>
        <w:spacing w:line="360" w:lineRule="auto"/>
        <w:ind w:left="-567" w:leftChars="-270"/>
        <w:rPr>
          <w:rFonts w:hint="eastAsia" w:ascii="宋体" w:hAnsi="宋体" w:eastAsiaTheme="minor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单位：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bCs/>
          <w:color w:val="FF0000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FF0000"/>
          <w:sz w:val="24"/>
          <w:szCs w:val="24"/>
          <w:u w:val="single"/>
          <w:lang w:val="en-US" w:eastAsia="zh-CN"/>
        </w:rPr>
        <w:t>全称</w:t>
      </w:r>
      <w:r>
        <w:rPr>
          <w:rFonts w:hint="eastAsia" w:ascii="宋体" w:hAnsi="宋体"/>
          <w:bCs/>
          <w:color w:val="FF0000"/>
          <w:sz w:val="24"/>
          <w:szCs w:val="24"/>
          <w:u w:val="single"/>
          <w:lang w:eastAsia="zh-CN"/>
        </w:rPr>
        <w:t>）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/>
          <w:bCs/>
          <w:sz w:val="24"/>
          <w:szCs w:val="24"/>
          <w:u w:val="single"/>
          <w:lang w:eastAsia="zh-CN"/>
        </w:rPr>
        <w:tab/>
      </w:r>
    </w:p>
    <w:tbl>
      <w:tblPr>
        <w:tblStyle w:val="4"/>
        <w:tblW w:w="9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642"/>
        <w:gridCol w:w="1354"/>
        <w:gridCol w:w="851"/>
        <w:gridCol w:w="3414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86" w:type="dxa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642" w:type="dxa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项目名称</w:t>
            </w:r>
          </w:p>
        </w:tc>
        <w:tc>
          <w:tcPr>
            <w:tcW w:w="56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推荐名单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2642" w:type="dxa"/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eastAsia="宋体"/>
                <w:bCs/>
                <w:szCs w:val="24"/>
              </w:rPr>
            </w:pPr>
            <w:r>
              <w:rPr>
                <w:rFonts w:hint="eastAsia" w:eastAsia="宋体"/>
                <w:szCs w:val="24"/>
                <w:shd w:val="clear" w:color="auto" w:fill="FFFFFF"/>
              </w:rPr>
              <w:t>五四红旗团委</w:t>
            </w:r>
          </w:p>
        </w:tc>
        <w:tc>
          <w:tcPr>
            <w:tcW w:w="56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42" w:type="dxa"/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eastAsia="宋体"/>
                <w:bCs/>
                <w:szCs w:val="24"/>
              </w:rPr>
            </w:pPr>
            <w:r>
              <w:rPr>
                <w:rFonts w:hint="eastAsia" w:eastAsia="宋体"/>
                <w:szCs w:val="24"/>
                <w:shd w:val="clear" w:color="auto" w:fill="FFFFFF"/>
              </w:rPr>
              <w:t>五四红旗团</w:t>
            </w:r>
            <w:r>
              <w:rPr>
                <w:rFonts w:hint="eastAsia" w:eastAsia="宋体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eastAsia="宋体"/>
                <w:szCs w:val="24"/>
                <w:shd w:val="clear" w:color="auto" w:fill="FFFFFF"/>
                <w:lang w:val="en-US" w:eastAsia="zh-CN"/>
              </w:rPr>
              <w:t>总</w:t>
            </w:r>
            <w:r>
              <w:rPr>
                <w:rFonts w:hint="eastAsia" w:eastAsia="宋体"/>
                <w:szCs w:val="24"/>
                <w:shd w:val="clear" w:color="auto" w:fill="FFFFFF"/>
                <w:lang w:eastAsia="zh-CN"/>
              </w:rPr>
              <w:t>）</w:t>
            </w:r>
            <w:r>
              <w:rPr>
                <w:rFonts w:hint="eastAsia" w:eastAsia="宋体"/>
                <w:szCs w:val="24"/>
                <w:shd w:val="clear" w:color="auto" w:fill="FFFFFF"/>
              </w:rPr>
              <w:t>支部</w:t>
            </w:r>
          </w:p>
        </w:tc>
        <w:tc>
          <w:tcPr>
            <w:tcW w:w="56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42" w:type="dxa"/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eastAsia="宋体"/>
                <w:bCs/>
                <w:szCs w:val="24"/>
              </w:rPr>
            </w:pPr>
            <w:r>
              <w:rPr>
                <w:rFonts w:hint="eastAsia" w:eastAsia="宋体"/>
                <w:szCs w:val="24"/>
                <w:shd w:val="clear" w:color="auto" w:fill="FFFFFF"/>
              </w:rPr>
              <w:t>“灯塔工程”思想引领品牌项目</w:t>
            </w:r>
          </w:p>
        </w:tc>
        <w:tc>
          <w:tcPr>
            <w:tcW w:w="56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42" w:type="dxa"/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eastAsia="宋体"/>
                <w:bCs/>
                <w:szCs w:val="24"/>
              </w:rPr>
            </w:pPr>
            <w:r>
              <w:rPr>
                <w:rFonts w:hint="eastAsia" w:eastAsia="宋体"/>
                <w:bCs/>
                <w:szCs w:val="24"/>
              </w:rPr>
              <w:t>优秀教工团干部</w:t>
            </w:r>
          </w:p>
        </w:tc>
        <w:tc>
          <w:tcPr>
            <w:tcW w:w="56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42" w:type="dxa"/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eastAsia="宋体"/>
                <w:bCs/>
                <w:szCs w:val="24"/>
              </w:rPr>
            </w:pPr>
            <w:r>
              <w:rPr>
                <w:rFonts w:hint="eastAsia" w:eastAsia="宋体"/>
                <w:szCs w:val="24"/>
                <w:shd w:val="clear" w:color="auto" w:fill="FFFFFF"/>
                <w:lang w:val="en-US" w:eastAsia="zh-CN"/>
              </w:rPr>
              <w:t>百佳</w:t>
            </w:r>
            <w:r>
              <w:rPr>
                <w:rFonts w:hint="eastAsia" w:eastAsia="宋体"/>
                <w:szCs w:val="24"/>
                <w:shd w:val="clear" w:color="auto" w:fill="FFFFFF"/>
              </w:rPr>
              <w:t>共青团员</w:t>
            </w:r>
          </w:p>
        </w:tc>
        <w:tc>
          <w:tcPr>
            <w:tcW w:w="5619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创新创业类：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社会实践类：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志愿服务类：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校园文化类：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42" w:type="dxa"/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eastAsia="宋体"/>
                <w:bCs/>
                <w:szCs w:val="24"/>
              </w:rPr>
            </w:pPr>
            <w:r>
              <w:rPr>
                <w:rFonts w:hint="eastAsia" w:eastAsia="宋体"/>
                <w:szCs w:val="24"/>
                <w:shd w:val="clear" w:color="auto" w:fill="FFFFFF"/>
              </w:rPr>
              <w:t>优秀共青团员</w:t>
            </w:r>
          </w:p>
        </w:tc>
        <w:tc>
          <w:tcPr>
            <w:tcW w:w="5619" w:type="dxa"/>
            <w:gridSpan w:val="3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（注：各年级比例：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本科生：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级占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％，20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级占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％，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级占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％，20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占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％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研究生：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级占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％，20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级占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％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级占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％）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3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42" w:type="dxa"/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hint="eastAsia" w:eastAsia="宋体"/>
                <w:bCs/>
                <w:szCs w:val="24"/>
                <w:lang w:val="en-US" w:eastAsia="zh-CN"/>
              </w:rPr>
            </w:pPr>
            <w:r>
              <w:rPr>
                <w:rFonts w:hint="eastAsia" w:eastAsia="宋体"/>
                <w:bCs/>
                <w:szCs w:val="24"/>
              </w:rPr>
              <w:t>优秀学生团干</w:t>
            </w:r>
            <w:r>
              <w:rPr>
                <w:rFonts w:hint="eastAsia" w:eastAsia="宋体"/>
                <w:bCs/>
                <w:szCs w:val="24"/>
                <w:lang w:val="en-US" w:eastAsia="zh-CN"/>
              </w:rPr>
              <w:t>部</w:t>
            </w:r>
          </w:p>
        </w:tc>
        <w:tc>
          <w:tcPr>
            <w:tcW w:w="5619" w:type="dxa"/>
            <w:gridSpan w:val="3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（注：各年级比例：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本科生：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级占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％，20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级占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％，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级占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％，20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占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％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研究生：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级占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％，20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级占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％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级占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％）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3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42" w:type="dxa"/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hint="eastAsia" w:eastAsia="宋体"/>
                <w:bCs/>
                <w:szCs w:val="24"/>
              </w:rPr>
            </w:pPr>
            <w:r>
              <w:rPr>
                <w:rFonts w:hint="eastAsia" w:eastAsia="宋体"/>
                <w:bCs/>
                <w:szCs w:val="24"/>
              </w:rPr>
              <w:t>优秀团支部书记</w:t>
            </w:r>
          </w:p>
        </w:tc>
        <w:tc>
          <w:tcPr>
            <w:tcW w:w="56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（注：各年级比例：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本科生：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级占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％，20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级占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％，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级占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％，20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占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％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研究生：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级占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％，20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级占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％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级占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％）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公示情况</w:t>
            </w:r>
          </w:p>
        </w:tc>
        <w:tc>
          <w:tcPr>
            <w:tcW w:w="9146" w:type="dxa"/>
            <w:gridSpan w:val="5"/>
            <w:vAlign w:val="center"/>
          </w:tcPr>
          <w:p>
            <w:pPr>
              <w:spacing w:line="360" w:lineRule="auto"/>
              <w:ind w:firstLine="630" w:firstLineChars="300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本名单于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日至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日于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>（范围内）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进行公示。公示无异议。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  <w:jc w:val="center"/>
        </w:trPr>
        <w:tc>
          <w:tcPr>
            <w:tcW w:w="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二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级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团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见</w:t>
            </w:r>
          </w:p>
        </w:tc>
        <w:tc>
          <w:tcPr>
            <w:tcW w:w="39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ind w:firstLine="2520" w:firstLineChars="1200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（签  章）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年  月  日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二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级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见</w:t>
            </w:r>
          </w:p>
        </w:tc>
        <w:tc>
          <w:tcPr>
            <w:tcW w:w="42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ind w:firstLine="2940" w:firstLineChars="1400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（签  章）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NmE5YmNmZjFiMGI3YTA4OTQxN2ZlNDIwNjMzYzgifQ=="/>
  </w:docVars>
  <w:rsids>
    <w:rsidRoot w:val="00172A27"/>
    <w:rsid w:val="08E753B1"/>
    <w:rsid w:val="0C3756C6"/>
    <w:rsid w:val="16863955"/>
    <w:rsid w:val="23137696"/>
    <w:rsid w:val="2CC66261"/>
    <w:rsid w:val="37F27F24"/>
    <w:rsid w:val="3E532BAF"/>
    <w:rsid w:val="48AE6C02"/>
    <w:rsid w:val="4C5C0111"/>
    <w:rsid w:val="55F9637C"/>
    <w:rsid w:val="5D4404C3"/>
    <w:rsid w:val="73E4229D"/>
    <w:rsid w:val="7D34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358</Words>
  <Characters>429</Characters>
  <Lines>0</Lines>
  <Paragraphs>0</Paragraphs>
  <TotalTime>0</TotalTime>
  <ScaleCrop>false</ScaleCrop>
  <LinksUpToDate>false</LinksUpToDate>
  <CharactersWithSpaces>581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2021-04-15T07:48:00Z</dcterms:created>
  <dc:creator>方日</dc:creator>
  <cp:lastModifiedBy>-L</cp:lastModifiedBy>
  <dcterms:modified xsi:type="dcterms:W3CDTF">2024-03-03T16:00:58Z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0229540AD0714BFEA8CAA18DE9059695_13</vt:lpwstr>
  </property>
</Properties>
</file>