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43199">
      <w:pPr>
        <w:rPr>
          <w:rFonts w:ascii="Times New Roman" w:hAnsi="Times New Roman" w:eastAsia="方正小标宋简体" w:cs="Times New Roman"/>
          <w:bCs/>
          <w:sz w:val="32"/>
          <w:szCs w:val="32"/>
        </w:rPr>
      </w:pPr>
      <w:r>
        <w:rPr>
          <w:rFonts w:ascii="Times New Roman" w:hAnsi="Times New Roman" w:eastAsia="方正小标宋简体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方正小标宋简体" w:cs="Times New Roman"/>
          <w:bCs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小标宋简体" w:cs="Times New Roman"/>
          <w:bCs/>
          <w:sz w:val="32"/>
          <w:szCs w:val="32"/>
        </w:rPr>
        <w:t>：</w:t>
      </w:r>
    </w:p>
    <w:p w14:paraId="0606DFCA">
      <w:pPr>
        <w:spacing w:line="400" w:lineRule="exact"/>
        <w:jc w:val="center"/>
        <w:rPr>
          <w:rFonts w:ascii="Times New Roman" w:hAnsi="Times New Roman" w:eastAsia="方正小标宋简体" w:cs="Times New Roman"/>
          <w:bCs/>
          <w:sz w:val="32"/>
          <w:szCs w:val="32"/>
        </w:rPr>
      </w:pPr>
      <w:r>
        <w:rPr>
          <w:rFonts w:ascii="Times New Roman" w:hAnsi="Times New Roman" w:eastAsia="方正小标宋简体" w:cs="Times New Roman"/>
          <w:bCs/>
          <w:sz w:val="32"/>
          <w:szCs w:val="32"/>
        </w:rPr>
        <w:t>华南师范大学</w:t>
      </w:r>
      <w:r>
        <w:rPr>
          <w:rFonts w:hint="eastAsia" w:ascii="Times New Roman" w:hAnsi="Times New Roman" w:eastAsia="方正小标宋简体" w:cs="Times New Roman"/>
          <w:bCs/>
          <w:sz w:val="32"/>
          <w:szCs w:val="32"/>
          <w:lang w:val="en-US" w:eastAsia="zh-CN"/>
        </w:rPr>
        <w:t>第</w:t>
      </w:r>
      <w:r>
        <w:rPr>
          <w:rFonts w:hint="eastAsia" w:ascii="Times New Roman" w:hAnsi="Times New Roman" w:eastAsia="方正小标宋简体" w:cs="Times New Roman"/>
          <w:b w:val="0"/>
          <w:bCs/>
          <w:sz w:val="32"/>
          <w:szCs w:val="32"/>
          <w:lang w:val="en-US" w:eastAsia="zh-CN"/>
        </w:rPr>
        <w:t>六</w:t>
      </w:r>
      <w:r>
        <w:rPr>
          <w:rFonts w:hint="eastAsia" w:ascii="Times New Roman" w:hAnsi="Times New Roman" w:eastAsia="方正小标宋简体" w:cs="Times New Roman"/>
          <w:bCs/>
          <w:sz w:val="32"/>
          <w:szCs w:val="32"/>
          <w:lang w:val="en-US" w:eastAsia="zh-CN"/>
        </w:rPr>
        <w:t>届</w:t>
      </w:r>
      <w:r>
        <w:rPr>
          <w:rFonts w:ascii="Times New Roman" w:hAnsi="Times New Roman" w:eastAsia="方正小标宋简体" w:cs="Times New Roman"/>
          <w:bCs/>
          <w:sz w:val="32"/>
          <w:szCs w:val="32"/>
        </w:rPr>
        <w:t>微团课大赛报名表（</w:t>
      </w:r>
      <w:r>
        <w:rPr>
          <w:rFonts w:hint="eastAsia" w:ascii="Times New Roman" w:hAnsi="Times New Roman" w:eastAsia="方正小标宋简体" w:cs="Times New Roman"/>
          <w:bCs/>
          <w:sz w:val="32"/>
          <w:szCs w:val="32"/>
          <w:lang w:val="en-US" w:eastAsia="zh-CN"/>
        </w:rPr>
        <w:t>学生</w:t>
      </w:r>
      <w:r>
        <w:rPr>
          <w:rFonts w:ascii="Times New Roman" w:hAnsi="Times New Roman" w:eastAsia="方正小标宋简体" w:cs="Times New Roman"/>
          <w:bCs/>
          <w:sz w:val="32"/>
          <w:szCs w:val="32"/>
        </w:rPr>
        <w:t>组）</w:t>
      </w:r>
    </w:p>
    <w:p w14:paraId="00996394">
      <w:pPr>
        <w:spacing w:line="400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</w:p>
    <w:tbl>
      <w:tblPr>
        <w:tblStyle w:val="10"/>
        <w:tblW w:w="8714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2663"/>
        <w:gridCol w:w="1675"/>
        <w:gridCol w:w="2539"/>
      </w:tblGrid>
      <w:tr w14:paraId="2A585AE6">
        <w:trPr>
          <w:trHeight w:val="552" w:hRule="atLeast"/>
        </w:trPr>
        <w:tc>
          <w:tcPr>
            <w:tcW w:w="1837" w:type="dxa"/>
          </w:tcPr>
          <w:p w14:paraId="7C7907AF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姓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名</w:t>
            </w:r>
          </w:p>
        </w:tc>
        <w:tc>
          <w:tcPr>
            <w:tcW w:w="2663" w:type="dxa"/>
          </w:tcPr>
          <w:p w14:paraId="77E09873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14:paraId="082E2A4E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别</w:t>
            </w:r>
          </w:p>
        </w:tc>
        <w:tc>
          <w:tcPr>
            <w:tcW w:w="2539" w:type="dxa"/>
          </w:tcPr>
          <w:p w14:paraId="2B4F194A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3916E807">
        <w:trPr>
          <w:trHeight w:val="552" w:hRule="atLeast"/>
        </w:trPr>
        <w:tc>
          <w:tcPr>
            <w:tcW w:w="1837" w:type="dxa"/>
          </w:tcPr>
          <w:p w14:paraId="50688A4F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政治面貌</w:t>
            </w:r>
          </w:p>
        </w:tc>
        <w:tc>
          <w:tcPr>
            <w:tcW w:w="2663" w:type="dxa"/>
          </w:tcPr>
          <w:p w14:paraId="693A563A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14:paraId="5721111A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所在单位</w:t>
            </w:r>
          </w:p>
        </w:tc>
        <w:tc>
          <w:tcPr>
            <w:tcW w:w="2539" w:type="dxa"/>
          </w:tcPr>
          <w:p w14:paraId="3371A51B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11E12C0">
        <w:trPr>
          <w:cantSplit/>
          <w:trHeight w:val="730" w:hRule="atLeast"/>
        </w:trPr>
        <w:tc>
          <w:tcPr>
            <w:tcW w:w="1837" w:type="dxa"/>
          </w:tcPr>
          <w:p w14:paraId="42DB250D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现任职务</w:t>
            </w:r>
          </w:p>
        </w:tc>
        <w:tc>
          <w:tcPr>
            <w:tcW w:w="2663" w:type="dxa"/>
          </w:tcPr>
          <w:p w14:paraId="01C2CD74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14:paraId="588121F0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职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称</w:t>
            </w:r>
          </w:p>
        </w:tc>
        <w:tc>
          <w:tcPr>
            <w:tcW w:w="2539" w:type="dxa"/>
            <w:vAlign w:val="bottom"/>
          </w:tcPr>
          <w:p w14:paraId="627386C8">
            <w:pPr>
              <w:jc w:val="righ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11B35581">
        <w:trPr>
          <w:cantSplit/>
          <w:trHeight w:val="730" w:hRule="atLeast"/>
        </w:trPr>
        <w:tc>
          <w:tcPr>
            <w:tcW w:w="1837" w:type="dxa"/>
          </w:tcPr>
          <w:p w14:paraId="65250D0D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联系电话</w:t>
            </w:r>
          </w:p>
        </w:tc>
        <w:tc>
          <w:tcPr>
            <w:tcW w:w="2663" w:type="dxa"/>
          </w:tcPr>
          <w:p w14:paraId="30C28FD2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14:paraId="63A119B8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电子邮箱</w:t>
            </w:r>
          </w:p>
        </w:tc>
        <w:tc>
          <w:tcPr>
            <w:tcW w:w="2539" w:type="dxa"/>
          </w:tcPr>
          <w:p w14:paraId="27A84872">
            <w:pPr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911794A">
        <w:trPr>
          <w:cantSplit/>
          <w:trHeight w:val="898" w:hRule="atLeast"/>
        </w:trPr>
        <w:tc>
          <w:tcPr>
            <w:tcW w:w="1837" w:type="dxa"/>
            <w:vAlign w:val="center"/>
          </w:tcPr>
          <w:p w14:paraId="5486C13E">
            <w:pPr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授课主题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sz w:val="22"/>
                <w:szCs w:val="22"/>
                <w:highlight w:val="yellow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highlight w:val="yellow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2"/>
                <w:szCs w:val="22"/>
                <w:highlight w:val="yellow"/>
                <w:lang w:val="en-US" w:eastAsia="zh-CN"/>
              </w:rPr>
              <w:t>0字以内）</w:t>
            </w:r>
          </w:p>
        </w:tc>
        <w:tc>
          <w:tcPr>
            <w:tcW w:w="6877" w:type="dxa"/>
            <w:gridSpan w:val="3"/>
          </w:tcPr>
          <w:p w14:paraId="418A8387">
            <w:pPr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DF77835">
        <w:trPr>
          <w:cantSplit/>
          <w:trHeight w:val="2004" w:hRule="atLeast"/>
        </w:trPr>
        <w:tc>
          <w:tcPr>
            <w:tcW w:w="1837" w:type="dxa"/>
            <w:shd w:val="clear" w:color="auto" w:fill="auto"/>
            <w:vAlign w:val="center"/>
          </w:tcPr>
          <w:p w14:paraId="0A70FF8C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</w:rPr>
              <w:t>课程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主题</w:t>
            </w:r>
          </w:p>
        </w:tc>
        <w:tc>
          <w:tcPr>
            <w:tcW w:w="6877" w:type="dxa"/>
            <w:gridSpan w:val="3"/>
            <w:shd w:val="clear" w:color="auto" w:fill="auto"/>
            <w:vAlign w:val="center"/>
          </w:tcPr>
          <w:p w14:paraId="5F541AA8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□1.习近平新时代中国特色社会主义思想</w:t>
            </w:r>
          </w:p>
          <w:p w14:paraId="2FCE9A4B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□2.党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史、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团史与团章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团情教育</w:t>
            </w:r>
          </w:p>
          <w:p w14:paraId="6AB4FA3A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□3.新时代青年责任担当与广东实践</w:t>
            </w:r>
          </w:p>
        </w:tc>
      </w:tr>
      <w:tr w14:paraId="1655E298">
        <w:trPr>
          <w:cantSplit/>
          <w:trHeight w:val="3994" w:hRule="atLeast"/>
        </w:trPr>
        <w:tc>
          <w:tcPr>
            <w:tcW w:w="0" w:type="auto"/>
            <w:shd w:val="clear" w:color="auto" w:fill="auto"/>
            <w:vAlign w:val="center"/>
          </w:tcPr>
          <w:p w14:paraId="28E787C7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课程特色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  <w:t>与亮点</w:t>
            </w:r>
          </w:p>
          <w:p w14:paraId="098197CA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yellow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yellow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yellow"/>
                <w:lang w:val="en-US" w:eastAsia="zh-CN"/>
              </w:rPr>
              <w:t>00字以内）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7C0D402B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40335D60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1BF2BEFC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21BCE0D4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0D5A3955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26700180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0BF47FC6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1ABE8DEA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  <w:p w14:paraId="09BBC884">
            <w:pPr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yellow"/>
                <w:lang w:val="en-US" w:eastAsia="zh-CN"/>
              </w:rPr>
            </w:pPr>
          </w:p>
        </w:tc>
      </w:tr>
    </w:tbl>
    <w:p w14:paraId="20B48745">
      <w:pPr>
        <w:rPr>
          <w:rFonts w:ascii="Times New Roman" w:hAnsi="Times New Roman" w:eastAsia="方正仿宋_GBK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mM2QxZWQ1YTM3YWYxMmMyMDhiOGJhZDNlNGNmYWQifQ=="/>
  </w:docVars>
  <w:rsids>
    <w:rsidRoot w:val="00000000"/>
    <w:rsid w:val="02D97DAD"/>
    <w:rsid w:val="175236B2"/>
    <w:rsid w:val="21BC1FF9"/>
    <w:rsid w:val="22CE7787"/>
    <w:rsid w:val="28524264"/>
    <w:rsid w:val="35DB4ACE"/>
    <w:rsid w:val="632A5C23"/>
    <w:rsid w:val="6B5F0A62"/>
    <w:rsid w:val="6DBBE7C9"/>
    <w:rsid w:val="747D5EE6"/>
    <w:rsid w:val="F9BD7068"/>
    <w:rsid w:val="FF5FB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toc 4"/>
    <w:basedOn w:val="1"/>
    <w:next w:val="1"/>
    <w:qFormat/>
    <w:uiPriority w:val="0"/>
    <w:pPr>
      <w:wordWrap w:val="0"/>
      <w:ind w:left="850"/>
    </w:pPr>
    <w:rPr>
      <w:rFonts w:ascii="Calibri" w:hAnsi="Calibri" w:eastAsia="宋体" w:cs="黑体"/>
      <w:szCs w:val="22"/>
    </w:rPr>
  </w:style>
  <w:style w:type="paragraph" w:styleId="4">
    <w:name w:val="annotation text"/>
    <w:basedOn w:val="1"/>
    <w:link w:val="17"/>
    <w:qFormat/>
    <w:uiPriority w:val="99"/>
    <w:pPr>
      <w:jc w:val="left"/>
    </w:pPr>
  </w:style>
  <w:style w:type="paragraph" w:styleId="5">
    <w:name w:val="Balloon Text"/>
    <w:basedOn w:val="1"/>
    <w:link w:val="19"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4"/>
    <w:next w:val="4"/>
    <w:link w:val="18"/>
    <w:qFormat/>
    <w:uiPriority w:val="99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99"/>
    <w:rPr>
      <w:color w:val="0563C1"/>
      <w:u w:val="single"/>
    </w:rPr>
  </w:style>
  <w:style w:type="character" w:styleId="14">
    <w:name w:val="annotation reference"/>
    <w:basedOn w:val="12"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7">
    <w:name w:val="批注文字 字符"/>
    <w:basedOn w:val="12"/>
    <w:link w:val="4"/>
    <w:qFormat/>
    <w:uiPriority w:val="99"/>
    <w:rPr>
      <w:kern w:val="2"/>
      <w:sz w:val="21"/>
      <w:szCs w:val="22"/>
    </w:rPr>
  </w:style>
  <w:style w:type="character" w:customStyle="1" w:styleId="18">
    <w:name w:val="批注主题 字符"/>
    <w:basedOn w:val="17"/>
    <w:link w:val="9"/>
    <w:qFormat/>
    <w:uiPriority w:val="99"/>
    <w:rPr>
      <w:b/>
      <w:bCs/>
      <w:kern w:val="2"/>
      <w:sz w:val="21"/>
      <w:szCs w:val="22"/>
    </w:rPr>
  </w:style>
  <w:style w:type="character" w:customStyle="1" w:styleId="19">
    <w:name w:val="批注框文本 字符"/>
    <w:basedOn w:val="12"/>
    <w:link w:val="5"/>
    <w:qFormat/>
    <w:uiPriority w:val="99"/>
    <w:rPr>
      <w:kern w:val="2"/>
      <w:sz w:val="18"/>
      <w:szCs w:val="18"/>
    </w:rPr>
  </w:style>
  <w:style w:type="character" w:customStyle="1" w:styleId="20">
    <w:name w:val="未处理的提及1"/>
    <w:basedOn w:val="12"/>
    <w:qFormat/>
    <w:uiPriority w:val="99"/>
    <w:rPr>
      <w:color w:val="605E5C"/>
      <w:shd w:val="clear" w:color="auto" w:fill="E1DFDD"/>
    </w:rPr>
  </w:style>
  <w:style w:type="table" w:customStyle="1" w:styleId="21">
    <w:name w:val="网格型1"/>
    <w:basedOn w:val="10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125</Words>
  <Characters>134</Characters>
  <Paragraphs>44</Paragraphs>
  <TotalTime>3</TotalTime>
  <ScaleCrop>false</ScaleCrop>
  <LinksUpToDate>false</LinksUpToDate>
  <CharactersWithSpaces>146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2023-05-11T15:35:00Z</dcterms:created>
  <dc:creator>123</dc:creator>
  <cp:lastModifiedBy>lrx</cp:lastModifiedBy>
  <dcterms:modified xsi:type="dcterms:W3CDTF">2026-10-26T09:33:53Z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A508702EDA8DB8F101AEDE6AA6CE8B1B_43</vt:lpwstr>
  </property>
  <property fmtid="{D5CDD505-2E9C-101B-9397-08002B2CF9AE}" pid="4" name="KSOTemplateDocerSaveRecord">
    <vt:lpwstr>eyJoZGlkIjoiNWQwZGVlYjNmOWIxMDhlMjRlY2IyZGVlYWQ0M2IzNDEiLCJ1c2VySWQiOiI1MDgzNzg5NTEifQ==</vt:lpwstr>
  </property>
</Properties>
</file>